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F" w:rsidRPr="003105CC" w:rsidRDefault="00AF43DF" w:rsidP="00FB2B36">
      <w:pPr>
        <w:widowControl w:val="0"/>
        <w:spacing w:after="0" w:line="324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074482" w:rsidRDefault="00AF43DF" w:rsidP="00074482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й посредством сбора замечаний и </w:t>
      </w:r>
      <w:r w:rsidRPr="003105CC">
        <w:rPr>
          <w:rFonts w:ascii="Times New Roman" w:hAnsi="Times New Roman" w:cs="Times New Roman"/>
          <w:b/>
          <w:bCs/>
          <w:sz w:val="28"/>
          <w:szCs w:val="28"/>
        </w:rPr>
        <w:t>предложений организаций и граж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дан 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анализа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</w:t>
      </w:r>
      <w:r w:rsidRPr="00C67ADD">
        <w:rPr>
          <w:rFonts w:ascii="Times New Roman" w:hAnsi="Times New Roman" w:cs="Times New Roman"/>
          <w:b/>
          <w:bCs/>
          <w:sz w:val="28"/>
          <w:szCs w:val="28"/>
        </w:rPr>
        <w:t xml:space="preserve">акта </w:t>
      </w:r>
    </w:p>
    <w:p w:rsidR="00474A94" w:rsidRDefault="004F248E" w:rsidP="00187E2F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95CA2">
        <w:rPr>
          <w:rFonts w:ascii="Times New Roman" w:hAnsi="Times New Roman" w:cs="Times New Roman"/>
          <w:b/>
          <w:bCs/>
          <w:sz w:val="28"/>
          <w:szCs w:val="28"/>
        </w:rPr>
        <w:t>Об определении уполномоченного органа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F248E" w:rsidRPr="003105CC" w:rsidRDefault="004F248E" w:rsidP="00187E2F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AF43DF" w:rsidRPr="00130B95" w:rsidTr="00995CA2">
        <w:trPr>
          <w:trHeight w:val="1326"/>
        </w:trPr>
        <w:tc>
          <w:tcPr>
            <w:tcW w:w="9889" w:type="dxa"/>
          </w:tcPr>
          <w:p w:rsidR="00AF43DF" w:rsidRPr="00130B95" w:rsidRDefault="00AF43DF" w:rsidP="00130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Администрация Алексеевского </w:t>
            </w:r>
            <w:r w:rsidR="00074482">
              <w:rPr>
                <w:rStyle w:val="89pt"/>
                <w:i w:val="0"/>
                <w:iCs w:val="0"/>
                <w:sz w:val="24"/>
                <w:szCs w:val="24"/>
              </w:rPr>
              <w:t>муниципального</w:t>
            </w: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 округа</w:t>
            </w:r>
            <w:r w:rsidRPr="00130B95">
              <w:rPr>
                <w:rStyle w:val="89pt"/>
              </w:rPr>
              <w:br/>
            </w:r>
            <w:r w:rsidRPr="00130B95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130B95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130B95">
              <w:rPr>
                <w:rFonts w:ascii="Times New Roman" w:hAnsi="Times New Roman" w:cs="Times New Roman"/>
                <w:b/>
                <w:bCs/>
              </w:rPr>
              <w:t xml:space="preserve"> проекту НПА</w:t>
            </w:r>
          </w:p>
          <w:p w:rsidR="00AF43DF" w:rsidRPr="004F248E" w:rsidRDefault="004F248E" w:rsidP="00995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4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95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определении уполномоченного органа</w:t>
            </w:r>
            <w:r w:rsidRPr="004F24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F43DF" w:rsidRPr="00130B95">
        <w:trPr>
          <w:trHeight w:val="416"/>
        </w:trPr>
        <w:tc>
          <w:tcPr>
            <w:tcW w:w="9889" w:type="dxa"/>
          </w:tcPr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387B61" w:rsidRDefault="00AF43DF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  <w:r w:rsidR="00387B61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387B61" w:rsidRPr="001333F0" w:rsidRDefault="00387B61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AF43DF" w:rsidRPr="009577AB" w:rsidRDefault="00AF43DF" w:rsidP="00957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hyperlink r:id="rId5" w:history="1">
              <w:r w:rsidRPr="006305AD">
                <w:rPr>
                  <w:rStyle w:val="a4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</w:p>
          <w:p w:rsidR="00AF43DF" w:rsidRPr="00995CA2" w:rsidRDefault="00074482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  <w:r w:rsidRPr="00074482">
              <w:rPr>
                <w:sz w:val="24"/>
                <w:szCs w:val="24"/>
                <w:lang w:val="ru-RU" w:eastAsia="en-US"/>
              </w:rPr>
              <w:t>Сроки приё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ма предложений и замечаний: </w:t>
            </w:r>
            <w:r w:rsidR="00995CA2" w:rsidRPr="00995CA2">
              <w:rPr>
                <w:sz w:val="24"/>
                <w:szCs w:val="24"/>
                <w:lang w:val="ru-RU" w:eastAsia="ru-RU"/>
              </w:rPr>
              <w:t>с 01.09.2026 года по 15.09</w:t>
            </w:r>
            <w:r w:rsidR="0065136F" w:rsidRPr="0065136F">
              <w:rPr>
                <w:sz w:val="24"/>
                <w:szCs w:val="24"/>
                <w:lang w:val="ru-RU" w:eastAsia="ru-RU"/>
              </w:rPr>
              <w:t xml:space="preserve">.2026 </w:t>
            </w:r>
            <w:r w:rsidRPr="00074482">
              <w:rPr>
                <w:sz w:val="24"/>
                <w:szCs w:val="24"/>
                <w:lang w:val="ru-RU" w:eastAsia="ru-RU"/>
              </w:rPr>
              <w:t>года</w:t>
            </w:r>
          </w:p>
          <w:p w:rsidR="00AF43DF" w:rsidRPr="00995CA2" w:rsidRDefault="001E27C6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proofErr w:type="gramStart"/>
            <w:r w:rsidRPr="001E27C6">
              <w:rPr>
                <w:sz w:val="24"/>
                <w:szCs w:val="24"/>
                <w:lang w:val="ru-RU" w:eastAsia="en-US"/>
              </w:rPr>
              <w:t>С учё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округа, действующих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на предмет выявления рисков нарушения антимоноп</w:t>
            </w:r>
            <w:r w:rsidR="000C42D1" w:rsidRPr="000C42D1">
              <w:rPr>
                <w:sz w:val="24"/>
                <w:szCs w:val="24"/>
                <w:lang w:val="ru-RU" w:eastAsia="en-US"/>
              </w:rPr>
              <w:t>ольного законодательства за 2026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год  </w:t>
            </w:r>
            <w:r w:rsidR="00AF43DF" w:rsidRPr="00187E2F">
              <w:rPr>
                <w:i/>
                <w:iCs/>
                <w:sz w:val="24"/>
                <w:szCs w:val="24"/>
                <w:lang w:val="ru-RU" w:eastAsia="en-US"/>
              </w:rPr>
              <w:t>(указывается отчетный год),</w:t>
            </w:r>
            <w:r w:rsidR="0065136F" w:rsidRPr="0065136F">
              <w:rPr>
                <w:sz w:val="24"/>
                <w:szCs w:val="24"/>
                <w:lang w:val="ru-RU" w:eastAsia="en-US"/>
              </w:rPr>
              <w:t xml:space="preserve"> который до 10.02.2027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(указывается год, следующий за отчетным) в составе ежегодного доклада об антимонопольном </w:t>
            </w:r>
            <w:proofErr w:type="spellStart"/>
            <w:r w:rsidR="00AF43DF" w:rsidRPr="00187E2F">
              <w:rPr>
                <w:sz w:val="24"/>
                <w:szCs w:val="24"/>
                <w:lang w:val="ru-RU" w:eastAsia="en-US"/>
              </w:rPr>
              <w:t>комплаенсе</w:t>
            </w:r>
            <w:proofErr w:type="spell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будет размещен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на официальном сайте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в разделе 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«Главная/Деятельность/</w:t>
            </w:r>
            <w:proofErr w:type="gram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Антимонопольный</w:t>
            </w:r>
            <w:proofErr w:type="gram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/Информация о ходе организации и функционирования антимонопольного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комплаенса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в администрации Алексеевского </w:t>
            </w:r>
            <w:r w:rsidR="00074482" w:rsidRPr="00074482">
              <w:rPr>
                <w:color w:val="000000"/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округа» </w:t>
            </w:r>
          </w:p>
          <w:p w:rsidR="00AF43DF" w:rsidRPr="00995CA2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r w:rsidRPr="00187E2F">
              <w:rPr>
                <w:color w:val="000000"/>
                <w:sz w:val="24"/>
                <w:szCs w:val="24"/>
                <w:lang w:val="ru-RU" w:eastAsia="en-US"/>
              </w:rPr>
              <w:t>К уведомлению прилагаются:</w:t>
            </w:r>
          </w:p>
          <w:p w:rsidR="00AF43DF" w:rsidRPr="00995CA2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Анкета участника публичных консультаций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995CA2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Текст проекта нормативного правового актов в формате</w:t>
            </w:r>
            <w:r w:rsidR="00074482" w:rsidRPr="00074482">
              <w:rPr>
                <w:sz w:val="24"/>
                <w:szCs w:val="24"/>
                <w:lang w:val="ru-RU" w:eastAsia="en-US"/>
              </w:rPr>
              <w:t xml:space="preserve">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995CA2" w:rsidRDefault="00AF43DF" w:rsidP="00852DD5">
            <w:pPr>
              <w:pStyle w:val="80"/>
              <w:numPr>
                <w:ilvl w:val="0"/>
                <w:numId w:val="1"/>
              </w:numPr>
              <w:tabs>
                <w:tab w:val="left" w:pos="720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995CA2" w:rsidRDefault="00AF43DF" w:rsidP="00130B95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Место размещения приложений в информационно-телекоммуникационной сети «Интернет»:</w:t>
            </w:r>
            <w:bookmarkStart w:id="0" w:name="_GoBack"/>
            <w:bookmarkEnd w:id="0"/>
          </w:p>
          <w:p w:rsidR="00AF43DF" w:rsidRPr="008334C2" w:rsidRDefault="00AF43DF" w:rsidP="00074482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rStyle w:val="89pt"/>
                <w:rFonts w:ascii="Calibri" w:hAnsi="Calibri" w:cs="Calibri"/>
                <w:i w:val="0"/>
                <w:iCs w:val="0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- официальный сайт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округа</w:t>
            </w:r>
            <w:r w:rsidRPr="00187E2F">
              <w:rPr>
                <w:i/>
                <w:iCs/>
                <w:sz w:val="24"/>
                <w:szCs w:val="24"/>
                <w:lang w:val="ru-RU" w:eastAsia="en-US"/>
              </w:rPr>
              <w:t>,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раздел «Главная/Деятельность/Антимонопольный </w:t>
            </w:r>
            <w:proofErr w:type="spellStart"/>
            <w:r w:rsidRPr="00187E2F">
              <w:rPr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Pr="00187E2F">
              <w:rPr>
                <w:sz w:val="24"/>
                <w:szCs w:val="24"/>
                <w:lang w:val="ru-RU" w:eastAsia="en-US"/>
              </w:rPr>
              <w:t>/Анализ проектов нормативных правовых актов»</w:t>
            </w:r>
          </w:p>
        </w:tc>
      </w:tr>
      <w:tr w:rsidR="00AF43DF" w:rsidRPr="00130B95">
        <w:trPr>
          <w:trHeight w:val="1585"/>
        </w:trPr>
        <w:tc>
          <w:tcPr>
            <w:tcW w:w="9889" w:type="dxa"/>
          </w:tcPr>
          <w:p w:rsidR="0063293E" w:rsidRPr="006F631D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254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Сарайкина</w:t>
            </w:r>
            <w:proofErr w:type="spellEnd"/>
            <w:r w:rsidR="00A254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Алена Владимировна</w:t>
            </w:r>
            <w:r w:rsidR="00E721FD" w:rsidRPr="0007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A254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</w:t>
            </w:r>
            <w:r w:rsidR="006F631D" w:rsidRPr="006F63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отдела по </w:t>
            </w:r>
            <w:r w:rsidR="00A254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назначению и выплате пособий гражданам, имеющим детей</w:t>
            </w:r>
            <w:r w:rsidR="006F631D" w:rsidRPr="006F63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F631D" w:rsidRPr="006F63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социальной защиты населения администрации Алексеевского муниципального округа</w:t>
            </w:r>
            <w:proofErr w:type="gramEnd"/>
            <w:r w:rsidR="006F63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43DF" w:rsidRPr="00387B61" w:rsidRDefault="00074482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6F6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(47234) 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F6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F6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ФИО, должность, контактный телефон.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работы: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перерыв с 13-00 до 14-00</w:t>
            </w:r>
          </w:p>
        </w:tc>
      </w:tr>
    </w:tbl>
    <w:p w:rsidR="00AF43DF" w:rsidRDefault="00AF43DF"/>
    <w:sectPr w:rsidR="00AF43DF" w:rsidSect="00C809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3B"/>
    <w:rsid w:val="0006575D"/>
    <w:rsid w:val="00074482"/>
    <w:rsid w:val="000908F1"/>
    <w:rsid w:val="000C42D1"/>
    <w:rsid w:val="000D73BE"/>
    <w:rsid w:val="00130B95"/>
    <w:rsid w:val="001560EF"/>
    <w:rsid w:val="0015721A"/>
    <w:rsid w:val="00174286"/>
    <w:rsid w:val="00187E2F"/>
    <w:rsid w:val="001C1039"/>
    <w:rsid w:val="001C22EB"/>
    <w:rsid w:val="001E27C6"/>
    <w:rsid w:val="00252503"/>
    <w:rsid w:val="002A01EF"/>
    <w:rsid w:val="002E2CED"/>
    <w:rsid w:val="003105CC"/>
    <w:rsid w:val="003626EF"/>
    <w:rsid w:val="00387B61"/>
    <w:rsid w:val="003913A7"/>
    <w:rsid w:val="00397768"/>
    <w:rsid w:val="003A53E1"/>
    <w:rsid w:val="003B6CC7"/>
    <w:rsid w:val="003C00AD"/>
    <w:rsid w:val="003C7E83"/>
    <w:rsid w:val="003D1E7C"/>
    <w:rsid w:val="003F0912"/>
    <w:rsid w:val="00400D18"/>
    <w:rsid w:val="0043374E"/>
    <w:rsid w:val="004347AA"/>
    <w:rsid w:val="00474A94"/>
    <w:rsid w:val="004C35C3"/>
    <w:rsid w:val="004E64DA"/>
    <w:rsid w:val="004F248E"/>
    <w:rsid w:val="0051387A"/>
    <w:rsid w:val="0052263B"/>
    <w:rsid w:val="00541B94"/>
    <w:rsid w:val="00604011"/>
    <w:rsid w:val="006305AD"/>
    <w:rsid w:val="0063293E"/>
    <w:rsid w:val="0065136F"/>
    <w:rsid w:val="006877A4"/>
    <w:rsid w:val="006A3483"/>
    <w:rsid w:val="006F631D"/>
    <w:rsid w:val="00725007"/>
    <w:rsid w:val="00752B87"/>
    <w:rsid w:val="00761EE6"/>
    <w:rsid w:val="007805AA"/>
    <w:rsid w:val="00787B00"/>
    <w:rsid w:val="007C3A28"/>
    <w:rsid w:val="007C4098"/>
    <w:rsid w:val="00811851"/>
    <w:rsid w:val="00817405"/>
    <w:rsid w:val="008334C2"/>
    <w:rsid w:val="00845BAF"/>
    <w:rsid w:val="00852DD5"/>
    <w:rsid w:val="00877290"/>
    <w:rsid w:val="008B6298"/>
    <w:rsid w:val="008D418D"/>
    <w:rsid w:val="008D57C0"/>
    <w:rsid w:val="0094036D"/>
    <w:rsid w:val="009577AB"/>
    <w:rsid w:val="00994F6F"/>
    <w:rsid w:val="00995CA2"/>
    <w:rsid w:val="009D39BD"/>
    <w:rsid w:val="009F633F"/>
    <w:rsid w:val="00A254F4"/>
    <w:rsid w:val="00A65A4F"/>
    <w:rsid w:val="00AF43DF"/>
    <w:rsid w:val="00B206D8"/>
    <w:rsid w:val="00B749B5"/>
    <w:rsid w:val="00B84B12"/>
    <w:rsid w:val="00BA6148"/>
    <w:rsid w:val="00C472DF"/>
    <w:rsid w:val="00C51408"/>
    <w:rsid w:val="00C517C4"/>
    <w:rsid w:val="00C67ADD"/>
    <w:rsid w:val="00C80900"/>
    <w:rsid w:val="00D27F98"/>
    <w:rsid w:val="00D3377C"/>
    <w:rsid w:val="00DA1D04"/>
    <w:rsid w:val="00DC5DCB"/>
    <w:rsid w:val="00DC7D1D"/>
    <w:rsid w:val="00E25099"/>
    <w:rsid w:val="00E27898"/>
    <w:rsid w:val="00E27DC2"/>
    <w:rsid w:val="00E40660"/>
    <w:rsid w:val="00E721FD"/>
    <w:rsid w:val="00E816F5"/>
    <w:rsid w:val="00E9645D"/>
    <w:rsid w:val="00EF63A9"/>
    <w:rsid w:val="00F87AF1"/>
    <w:rsid w:val="00F92B7D"/>
    <w:rsid w:val="00FB1868"/>
    <w:rsid w:val="00FB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2B3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aliases w:val="Полужирный,Курсив"/>
    <w:uiPriority w:val="99"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FB2B36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0"/>
      <w:szCs w:val="20"/>
      <w:lang/>
    </w:rPr>
  </w:style>
  <w:style w:type="paragraph" w:customStyle="1" w:styleId="1">
    <w:name w:val="Знак Знак1 Знак Знак"/>
    <w:basedOn w:val="a"/>
    <w:uiPriority w:val="99"/>
    <w:rsid w:val="004C35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87E2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73</cp:revision>
  <cp:lastPrinted>2019-08-30T07:05:00Z</cp:lastPrinted>
  <dcterms:created xsi:type="dcterms:W3CDTF">2019-08-30T07:03:00Z</dcterms:created>
  <dcterms:modified xsi:type="dcterms:W3CDTF">2026-09-02T08:37:00Z</dcterms:modified>
</cp:coreProperties>
</file>